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5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3538"/>
      </w:tblGrid>
      <w:tr w:rsidR="00D61784" w:rsidTr="007275E7">
        <w:tc>
          <w:tcPr>
            <w:tcW w:w="1795" w:type="dxa"/>
            <w:shd w:val="clear" w:color="auto" w:fill="BDD6EE" w:themeFill="accent1" w:themeFillTint="66"/>
            <w:vAlign w:val="center"/>
          </w:tcPr>
          <w:p w:rsidR="00D61784" w:rsidRPr="0033762C" w:rsidRDefault="00D61784" w:rsidP="007275E7">
            <w:pPr>
              <w:rPr>
                <w:szCs w:val="20"/>
              </w:rPr>
            </w:pPr>
            <w:r w:rsidRPr="0033762C">
              <w:rPr>
                <w:szCs w:val="20"/>
              </w:rPr>
              <w:t>Company Name</w:t>
            </w:r>
            <w:r w:rsidR="007D426E" w:rsidRPr="0033762C">
              <w:rPr>
                <w:szCs w:val="20"/>
              </w:rPr>
              <w:t>:</w:t>
            </w:r>
          </w:p>
        </w:tc>
        <w:tc>
          <w:tcPr>
            <w:tcW w:w="3538" w:type="dxa"/>
            <w:vAlign w:val="center"/>
          </w:tcPr>
          <w:p w:rsidR="00D61784" w:rsidRPr="008E7804" w:rsidRDefault="00D61784" w:rsidP="007275E7">
            <w:pPr>
              <w:rPr>
                <w:sz w:val="20"/>
                <w:szCs w:val="20"/>
              </w:rPr>
            </w:pPr>
          </w:p>
        </w:tc>
      </w:tr>
      <w:tr w:rsidR="00D61784" w:rsidTr="007275E7">
        <w:tc>
          <w:tcPr>
            <w:tcW w:w="1795" w:type="dxa"/>
            <w:shd w:val="clear" w:color="auto" w:fill="BDD6EE" w:themeFill="accent1" w:themeFillTint="66"/>
            <w:vAlign w:val="center"/>
          </w:tcPr>
          <w:p w:rsidR="00D61784" w:rsidRPr="0033762C" w:rsidRDefault="00D61784" w:rsidP="007275E7">
            <w:pPr>
              <w:rPr>
                <w:szCs w:val="20"/>
              </w:rPr>
            </w:pPr>
            <w:r w:rsidRPr="0033762C">
              <w:rPr>
                <w:szCs w:val="20"/>
              </w:rPr>
              <w:t>Division</w:t>
            </w:r>
            <w:r w:rsidR="007D426E" w:rsidRPr="0033762C">
              <w:rPr>
                <w:szCs w:val="20"/>
              </w:rPr>
              <w:t>:</w:t>
            </w:r>
          </w:p>
        </w:tc>
        <w:tc>
          <w:tcPr>
            <w:tcW w:w="3538" w:type="dxa"/>
            <w:vAlign w:val="center"/>
          </w:tcPr>
          <w:p w:rsidR="00D61784" w:rsidRPr="008E7804" w:rsidRDefault="00D61784" w:rsidP="007275E7">
            <w:pPr>
              <w:rPr>
                <w:sz w:val="20"/>
                <w:szCs w:val="20"/>
              </w:rPr>
            </w:pPr>
          </w:p>
        </w:tc>
      </w:tr>
      <w:tr w:rsidR="00D61784" w:rsidTr="007275E7">
        <w:tc>
          <w:tcPr>
            <w:tcW w:w="1795" w:type="dxa"/>
            <w:shd w:val="clear" w:color="auto" w:fill="BDD6EE" w:themeFill="accent1" w:themeFillTint="66"/>
            <w:vAlign w:val="center"/>
          </w:tcPr>
          <w:p w:rsidR="00D61784" w:rsidRPr="0033762C" w:rsidRDefault="00D61784" w:rsidP="007275E7">
            <w:pPr>
              <w:rPr>
                <w:szCs w:val="20"/>
              </w:rPr>
            </w:pPr>
            <w:r w:rsidRPr="0033762C">
              <w:rPr>
                <w:szCs w:val="20"/>
              </w:rPr>
              <w:t>Contact</w:t>
            </w:r>
            <w:r w:rsidR="007D426E" w:rsidRPr="0033762C">
              <w:rPr>
                <w:szCs w:val="20"/>
              </w:rPr>
              <w:t>:</w:t>
            </w:r>
          </w:p>
        </w:tc>
        <w:tc>
          <w:tcPr>
            <w:tcW w:w="3538" w:type="dxa"/>
            <w:vAlign w:val="center"/>
          </w:tcPr>
          <w:p w:rsidR="00D61784" w:rsidRPr="008E7804" w:rsidRDefault="00D61784" w:rsidP="007275E7">
            <w:pPr>
              <w:rPr>
                <w:sz w:val="20"/>
                <w:szCs w:val="20"/>
              </w:rPr>
            </w:pPr>
          </w:p>
        </w:tc>
      </w:tr>
      <w:tr w:rsidR="00D61784" w:rsidTr="007275E7">
        <w:tc>
          <w:tcPr>
            <w:tcW w:w="1795" w:type="dxa"/>
            <w:shd w:val="clear" w:color="auto" w:fill="BDD6EE" w:themeFill="accent1" w:themeFillTint="66"/>
            <w:vAlign w:val="center"/>
          </w:tcPr>
          <w:p w:rsidR="00D61784" w:rsidRPr="0033762C" w:rsidRDefault="00D61784" w:rsidP="007275E7">
            <w:pPr>
              <w:rPr>
                <w:szCs w:val="20"/>
              </w:rPr>
            </w:pPr>
            <w:r w:rsidRPr="0033762C">
              <w:rPr>
                <w:szCs w:val="20"/>
              </w:rPr>
              <w:t>Phone</w:t>
            </w:r>
            <w:r w:rsidR="007D426E" w:rsidRPr="0033762C">
              <w:rPr>
                <w:szCs w:val="20"/>
              </w:rPr>
              <w:t>:</w:t>
            </w:r>
          </w:p>
        </w:tc>
        <w:tc>
          <w:tcPr>
            <w:tcW w:w="3538" w:type="dxa"/>
            <w:vAlign w:val="center"/>
          </w:tcPr>
          <w:p w:rsidR="00D61784" w:rsidRPr="008E7804" w:rsidRDefault="00D61784" w:rsidP="007275E7">
            <w:pPr>
              <w:rPr>
                <w:sz w:val="20"/>
                <w:szCs w:val="20"/>
              </w:rPr>
            </w:pPr>
          </w:p>
        </w:tc>
      </w:tr>
      <w:tr w:rsidR="00D61784" w:rsidTr="007275E7">
        <w:tc>
          <w:tcPr>
            <w:tcW w:w="1795" w:type="dxa"/>
            <w:shd w:val="clear" w:color="auto" w:fill="BDD6EE" w:themeFill="accent1" w:themeFillTint="66"/>
            <w:vAlign w:val="center"/>
          </w:tcPr>
          <w:p w:rsidR="00D61784" w:rsidRPr="0033762C" w:rsidRDefault="00D61784" w:rsidP="007275E7">
            <w:pPr>
              <w:rPr>
                <w:szCs w:val="20"/>
              </w:rPr>
            </w:pPr>
            <w:r w:rsidRPr="0033762C">
              <w:rPr>
                <w:szCs w:val="20"/>
              </w:rPr>
              <w:t>PO#</w:t>
            </w:r>
            <w:r w:rsidR="007D426E" w:rsidRPr="0033762C">
              <w:rPr>
                <w:szCs w:val="20"/>
              </w:rPr>
              <w:t>:</w:t>
            </w:r>
          </w:p>
        </w:tc>
        <w:tc>
          <w:tcPr>
            <w:tcW w:w="3538" w:type="dxa"/>
            <w:vAlign w:val="center"/>
          </w:tcPr>
          <w:p w:rsidR="00D61784" w:rsidRPr="008E7804" w:rsidRDefault="00D61784" w:rsidP="007275E7">
            <w:pPr>
              <w:rPr>
                <w:sz w:val="20"/>
                <w:szCs w:val="20"/>
              </w:rPr>
            </w:pPr>
          </w:p>
        </w:tc>
      </w:tr>
      <w:tr w:rsidR="005E40A0" w:rsidTr="007275E7">
        <w:tc>
          <w:tcPr>
            <w:tcW w:w="1795" w:type="dxa"/>
            <w:shd w:val="clear" w:color="auto" w:fill="BDD6EE" w:themeFill="accent1" w:themeFillTint="66"/>
            <w:vAlign w:val="center"/>
          </w:tcPr>
          <w:p w:rsidR="005E40A0" w:rsidRPr="0033762C" w:rsidRDefault="005E40A0" w:rsidP="007275E7">
            <w:pPr>
              <w:rPr>
                <w:szCs w:val="20"/>
              </w:rPr>
            </w:pPr>
            <w:r w:rsidRPr="0033762C">
              <w:rPr>
                <w:szCs w:val="20"/>
              </w:rPr>
              <w:t>Date Needed:</w:t>
            </w:r>
          </w:p>
        </w:tc>
        <w:tc>
          <w:tcPr>
            <w:tcW w:w="3538" w:type="dxa"/>
            <w:vAlign w:val="center"/>
          </w:tcPr>
          <w:p w:rsidR="005E40A0" w:rsidRPr="008E7804" w:rsidRDefault="005E40A0" w:rsidP="007275E7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545" w:tblpY="2251"/>
        <w:tblW w:w="10553" w:type="dxa"/>
        <w:tblLayout w:type="fixed"/>
        <w:tblLook w:val="04A0" w:firstRow="1" w:lastRow="0" w:firstColumn="1" w:lastColumn="0" w:noHBand="0" w:noVBand="1"/>
      </w:tblPr>
      <w:tblGrid>
        <w:gridCol w:w="3330"/>
        <w:gridCol w:w="3083"/>
        <w:gridCol w:w="1080"/>
        <w:gridCol w:w="1080"/>
        <w:gridCol w:w="1980"/>
      </w:tblGrid>
      <w:tr w:rsidR="007275E7" w:rsidTr="007275E7">
        <w:trPr>
          <w:trHeight w:val="576"/>
        </w:trPr>
        <w:tc>
          <w:tcPr>
            <w:tcW w:w="6413" w:type="dxa"/>
            <w:gridSpan w:val="2"/>
            <w:shd w:val="clear" w:color="auto" w:fill="BDD6EE" w:themeFill="accent1" w:themeFillTint="66"/>
          </w:tcPr>
          <w:p w:rsidR="007275E7" w:rsidRPr="008E7804" w:rsidRDefault="007275E7" w:rsidP="007275E7">
            <w:pPr>
              <w:rPr>
                <w:b/>
                <w:sz w:val="20"/>
                <w:szCs w:val="20"/>
              </w:rPr>
            </w:pPr>
            <w:r w:rsidRPr="008E7804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7275E7" w:rsidRPr="008E7804" w:rsidRDefault="007275E7" w:rsidP="007275E7">
            <w:pPr>
              <w:rPr>
                <w:b/>
                <w:sz w:val="20"/>
                <w:szCs w:val="20"/>
              </w:rPr>
            </w:pPr>
            <w:r w:rsidRPr="008E7804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7275E7" w:rsidRPr="008E7804" w:rsidRDefault="007275E7" w:rsidP="007275E7">
            <w:pPr>
              <w:rPr>
                <w:b/>
                <w:sz w:val="20"/>
                <w:szCs w:val="20"/>
              </w:rPr>
            </w:pPr>
            <w:r w:rsidRPr="008E7804">
              <w:rPr>
                <w:b/>
                <w:sz w:val="20"/>
                <w:szCs w:val="20"/>
              </w:rPr>
              <w:t>ORDER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7275E7" w:rsidRPr="008E7804" w:rsidRDefault="007275E7" w:rsidP="007275E7">
            <w:pPr>
              <w:rPr>
                <w:b/>
                <w:sz w:val="20"/>
                <w:szCs w:val="20"/>
              </w:rPr>
            </w:pPr>
            <w:r w:rsidRPr="008E7804">
              <w:rPr>
                <w:b/>
                <w:sz w:val="20"/>
                <w:szCs w:val="20"/>
              </w:rPr>
              <w:t>CODE</w:t>
            </w:r>
          </w:p>
        </w:tc>
      </w:tr>
      <w:tr w:rsidR="007275E7" w:rsidTr="007275E7">
        <w:trPr>
          <w:trHeight w:val="539"/>
        </w:trPr>
        <w:tc>
          <w:tcPr>
            <w:tcW w:w="6413" w:type="dxa"/>
            <w:gridSpan w:val="2"/>
          </w:tcPr>
          <w:p w:rsidR="007275E7" w:rsidRPr="008E7804" w:rsidRDefault="00A86360" w:rsidP="007275E7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Matrix Sponge</w:t>
            </w:r>
            <w:r w:rsidR="007275E7" w:rsidRPr="001D4B1F">
              <w:rPr>
                <w:szCs w:val="20"/>
              </w:rPr>
              <w:t>, Hi</w:t>
            </w:r>
            <w:r>
              <w:rPr>
                <w:szCs w:val="20"/>
              </w:rPr>
              <w:t>gh Density Polyurethane, 10mL, No G</w:t>
            </w:r>
            <w:r w:rsidR="007275E7" w:rsidRPr="001D4B1F">
              <w:rPr>
                <w:szCs w:val="20"/>
              </w:rPr>
              <w:t>love</w:t>
            </w:r>
            <w:r>
              <w:rPr>
                <w:szCs w:val="20"/>
              </w:rPr>
              <w:t>, w/Stick</w:t>
            </w:r>
            <w:r w:rsidR="007275E7" w:rsidRPr="001D4B1F">
              <w:rPr>
                <w:szCs w:val="20"/>
              </w:rPr>
              <w:t xml:space="preserve"> </w:t>
            </w:r>
            <w:r w:rsidR="009F0BE9">
              <w:rPr>
                <w:szCs w:val="20"/>
              </w:rPr>
              <w:br/>
            </w:r>
            <w:r w:rsidR="007275E7" w:rsidRPr="003F1B61">
              <w:rPr>
                <w:sz w:val="16"/>
                <w:szCs w:val="20"/>
              </w:rPr>
              <w:t>(Keep cool, do not freeze)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100/case</w:t>
            </w:r>
            <w:r>
              <w:rPr>
                <w:sz w:val="20"/>
                <w:szCs w:val="20"/>
              </w:rPr>
              <w:br/>
              <w:t>20/pack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75E7" w:rsidRPr="008079DF" w:rsidRDefault="007275E7" w:rsidP="007275E7">
            <w:pPr>
              <w:rPr>
                <w:sz w:val="20"/>
                <w:szCs w:val="20"/>
              </w:rPr>
            </w:pPr>
            <w:r w:rsidRPr="008079DF">
              <w:rPr>
                <w:sz w:val="20"/>
                <w:szCs w:val="20"/>
              </w:rPr>
              <w:t>SUPMTRXSWAB</w:t>
            </w:r>
          </w:p>
        </w:tc>
      </w:tr>
      <w:tr w:rsidR="009F0BE9" w:rsidTr="007275E7">
        <w:trPr>
          <w:trHeight w:val="539"/>
        </w:trPr>
        <w:tc>
          <w:tcPr>
            <w:tcW w:w="6413" w:type="dxa"/>
            <w:gridSpan w:val="2"/>
          </w:tcPr>
          <w:p w:rsidR="009F0BE9" w:rsidRPr="009F0BE9" w:rsidRDefault="009F0BE9" w:rsidP="009F0BE9">
            <w:pPr>
              <w:rPr>
                <w:sz w:val="20"/>
                <w:szCs w:val="20"/>
              </w:rPr>
            </w:pPr>
            <w:proofErr w:type="spellStart"/>
            <w:r w:rsidRPr="009F0BE9">
              <w:rPr>
                <w:szCs w:val="20"/>
              </w:rPr>
              <w:t>SampleRight</w:t>
            </w:r>
            <w:proofErr w:type="spellEnd"/>
            <w:r w:rsidRPr="009F0BE9">
              <w:rPr>
                <w:szCs w:val="20"/>
              </w:rPr>
              <w:t xml:space="preserve">, High Density Polyurethane Sponge, </w:t>
            </w:r>
            <w:r w:rsidR="00A86360">
              <w:rPr>
                <w:szCs w:val="20"/>
              </w:rPr>
              <w:t>w/</w:t>
            </w:r>
            <w:r w:rsidRPr="009F0BE9">
              <w:rPr>
                <w:szCs w:val="20"/>
              </w:rPr>
              <w:t xml:space="preserve">Gloves, </w:t>
            </w:r>
            <w:r w:rsidR="00A86360">
              <w:rPr>
                <w:szCs w:val="20"/>
              </w:rPr>
              <w:t>N</w:t>
            </w:r>
            <w:r w:rsidRPr="009F0BE9">
              <w:rPr>
                <w:szCs w:val="20"/>
              </w:rPr>
              <w:t xml:space="preserve">o </w:t>
            </w:r>
            <w:r w:rsidR="00A86360">
              <w:rPr>
                <w:szCs w:val="20"/>
              </w:rPr>
              <w:t>S</w:t>
            </w:r>
            <w:r w:rsidRPr="009F0BE9">
              <w:rPr>
                <w:szCs w:val="20"/>
              </w:rPr>
              <w:t>tick</w:t>
            </w:r>
            <w:r w:rsidRPr="009F0BE9">
              <w:rPr>
                <w:szCs w:val="20"/>
              </w:rPr>
              <w:br/>
            </w:r>
            <w:r w:rsidRPr="009F0BE9">
              <w:rPr>
                <w:sz w:val="16"/>
                <w:szCs w:val="20"/>
              </w:rPr>
              <w:t>(Keep cool, do not freeze)</w:t>
            </w:r>
          </w:p>
        </w:tc>
        <w:tc>
          <w:tcPr>
            <w:tcW w:w="1080" w:type="dxa"/>
          </w:tcPr>
          <w:p w:rsidR="009F0BE9" w:rsidRPr="009F0BE9" w:rsidRDefault="009F0BE9" w:rsidP="009F0BE9">
            <w:pPr>
              <w:rPr>
                <w:sz w:val="20"/>
                <w:szCs w:val="20"/>
              </w:rPr>
            </w:pPr>
            <w:r w:rsidRPr="009F0BE9">
              <w:rPr>
                <w:sz w:val="20"/>
                <w:szCs w:val="20"/>
              </w:rPr>
              <w:t>100/case</w:t>
            </w:r>
            <w:r w:rsidRPr="009F0BE9">
              <w:rPr>
                <w:sz w:val="20"/>
                <w:szCs w:val="20"/>
              </w:rPr>
              <w:br/>
              <w:t>20/pack</w:t>
            </w:r>
          </w:p>
        </w:tc>
        <w:tc>
          <w:tcPr>
            <w:tcW w:w="1080" w:type="dxa"/>
          </w:tcPr>
          <w:p w:rsidR="009F0BE9" w:rsidRPr="009F0BE9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BE9" w:rsidRPr="009F0BE9" w:rsidRDefault="009F0BE9" w:rsidP="009F0BE9">
            <w:pPr>
              <w:rPr>
                <w:sz w:val="20"/>
                <w:szCs w:val="20"/>
              </w:rPr>
            </w:pPr>
            <w:r w:rsidRPr="009F0BE9">
              <w:rPr>
                <w:sz w:val="20"/>
                <w:szCs w:val="20"/>
              </w:rPr>
              <w:t>SUPSR10HCHDPURG</w:t>
            </w:r>
          </w:p>
        </w:tc>
      </w:tr>
      <w:tr w:rsidR="007275E7" w:rsidTr="007275E7">
        <w:trPr>
          <w:trHeight w:val="521"/>
        </w:trPr>
        <w:tc>
          <w:tcPr>
            <w:tcW w:w="6413" w:type="dxa"/>
            <w:gridSpan w:val="2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EZ Reach</w:t>
            </w:r>
            <w:r w:rsidRPr="001D4B1F">
              <w:rPr>
                <w:szCs w:val="20"/>
              </w:rPr>
              <w:t>,</w:t>
            </w:r>
            <w:r>
              <w:rPr>
                <w:szCs w:val="20"/>
              </w:rPr>
              <w:t xml:space="preserve"> Polyurethane, 10mL, w/2 </w:t>
            </w:r>
            <w:r w:rsidR="00A86360">
              <w:rPr>
                <w:szCs w:val="20"/>
              </w:rPr>
              <w:t>G</w:t>
            </w:r>
            <w:r>
              <w:rPr>
                <w:szCs w:val="20"/>
              </w:rPr>
              <w:t>loves</w:t>
            </w:r>
            <w:r>
              <w:rPr>
                <w:szCs w:val="20"/>
              </w:rPr>
              <w:br/>
            </w:r>
            <w:r w:rsidRPr="003F1B61">
              <w:rPr>
                <w:sz w:val="16"/>
                <w:szCs w:val="20"/>
              </w:rPr>
              <w:t>(Keep cool, do not freeze)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100/case</w:t>
            </w:r>
            <w:r>
              <w:rPr>
                <w:sz w:val="20"/>
                <w:szCs w:val="20"/>
              </w:rPr>
              <w:br/>
              <w:t>20/pack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75E7" w:rsidRPr="008079DF" w:rsidRDefault="007275E7" w:rsidP="007275E7">
            <w:pPr>
              <w:rPr>
                <w:sz w:val="20"/>
                <w:szCs w:val="20"/>
              </w:rPr>
            </w:pPr>
            <w:r w:rsidRPr="008079DF">
              <w:rPr>
                <w:sz w:val="20"/>
                <w:szCs w:val="20"/>
              </w:rPr>
              <w:t>SUPEZ10HCPURG</w:t>
            </w:r>
          </w:p>
        </w:tc>
      </w:tr>
      <w:tr w:rsidR="007275E7" w:rsidTr="007275E7">
        <w:trPr>
          <w:trHeight w:val="521"/>
        </w:trPr>
        <w:tc>
          <w:tcPr>
            <w:tcW w:w="6413" w:type="dxa"/>
            <w:gridSpan w:val="2"/>
          </w:tcPr>
          <w:p w:rsidR="007275E7" w:rsidRDefault="007275E7" w:rsidP="007275E7">
            <w:pPr>
              <w:rPr>
                <w:szCs w:val="20"/>
              </w:rPr>
            </w:pPr>
            <w:r>
              <w:rPr>
                <w:szCs w:val="20"/>
              </w:rPr>
              <w:t>EZ Reach</w:t>
            </w:r>
            <w:r w:rsidRPr="001D4B1F">
              <w:rPr>
                <w:szCs w:val="20"/>
              </w:rPr>
              <w:t>,</w:t>
            </w:r>
            <w:r>
              <w:rPr>
                <w:szCs w:val="20"/>
              </w:rPr>
              <w:t xml:space="preserve"> Split-Sampler, 20mL </w:t>
            </w:r>
            <w:r w:rsidRPr="00FB5225">
              <w:rPr>
                <w:sz w:val="20"/>
                <w:szCs w:val="20"/>
              </w:rPr>
              <w:t>(Dual Sponges)</w:t>
            </w:r>
            <w:r>
              <w:rPr>
                <w:szCs w:val="20"/>
              </w:rPr>
              <w:br/>
            </w:r>
            <w:r w:rsidRPr="003F1B61">
              <w:rPr>
                <w:sz w:val="16"/>
                <w:szCs w:val="20"/>
              </w:rPr>
              <w:t>(Keep cool, do not freeze)</w:t>
            </w:r>
          </w:p>
        </w:tc>
        <w:tc>
          <w:tcPr>
            <w:tcW w:w="1080" w:type="dxa"/>
          </w:tcPr>
          <w:p w:rsidR="007275E7" w:rsidRDefault="007275E7" w:rsidP="00727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60/case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75E7" w:rsidRPr="008079DF" w:rsidRDefault="007275E7" w:rsidP="007275E7">
            <w:pPr>
              <w:rPr>
                <w:sz w:val="20"/>
                <w:szCs w:val="20"/>
              </w:rPr>
            </w:pPr>
            <w:r w:rsidRPr="008079DF">
              <w:rPr>
                <w:sz w:val="20"/>
                <w:szCs w:val="20"/>
              </w:rPr>
              <w:t>SUPEZSP20HCPUR</w:t>
            </w:r>
          </w:p>
        </w:tc>
      </w:tr>
      <w:tr w:rsidR="007275E7" w:rsidTr="007275E7">
        <w:trPr>
          <w:trHeight w:val="458"/>
        </w:trPr>
        <w:tc>
          <w:tcPr>
            <w:tcW w:w="6413" w:type="dxa"/>
            <w:gridSpan w:val="2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proofErr w:type="spellStart"/>
            <w:r>
              <w:rPr>
                <w:szCs w:val="20"/>
              </w:rPr>
              <w:t>Veriswab</w:t>
            </w:r>
            <w:proofErr w:type="spellEnd"/>
            <w:r w:rsidRPr="001D4B1F">
              <w:rPr>
                <w:szCs w:val="20"/>
              </w:rPr>
              <w:t xml:space="preserve">, 4mL </w:t>
            </w:r>
            <w:r>
              <w:rPr>
                <w:sz w:val="20"/>
                <w:szCs w:val="20"/>
              </w:rPr>
              <w:t>(for residual testing)</w:t>
            </w:r>
            <w:r w:rsidRPr="008E7804">
              <w:rPr>
                <w:sz w:val="20"/>
                <w:szCs w:val="20"/>
              </w:rPr>
              <w:t xml:space="preserve"> </w:t>
            </w:r>
            <w:r w:rsidRPr="003F1B61">
              <w:rPr>
                <w:sz w:val="16"/>
                <w:szCs w:val="20"/>
              </w:rPr>
              <w:t>(Keep cool, do not freeze)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100/case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75E7" w:rsidRPr="008079DF" w:rsidRDefault="007275E7" w:rsidP="007275E7">
            <w:pPr>
              <w:rPr>
                <w:sz w:val="20"/>
                <w:szCs w:val="20"/>
              </w:rPr>
            </w:pPr>
            <w:r w:rsidRPr="008079DF">
              <w:rPr>
                <w:sz w:val="20"/>
              </w:rPr>
              <w:t>SUPVS4LET</w:t>
            </w:r>
          </w:p>
        </w:tc>
      </w:tr>
      <w:tr w:rsidR="007275E7" w:rsidTr="007275E7">
        <w:trPr>
          <w:trHeight w:val="485"/>
        </w:trPr>
        <w:tc>
          <w:tcPr>
            <w:tcW w:w="6413" w:type="dxa"/>
            <w:gridSpan w:val="2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proofErr w:type="spellStart"/>
            <w:r>
              <w:rPr>
                <w:szCs w:val="20"/>
              </w:rPr>
              <w:t>Veriswab</w:t>
            </w:r>
            <w:proofErr w:type="spellEnd"/>
            <w:r w:rsidRPr="001D4B1F">
              <w:rPr>
                <w:szCs w:val="20"/>
              </w:rPr>
              <w:t xml:space="preserve">, 10mL </w:t>
            </w:r>
            <w:r w:rsidRPr="003F1B61">
              <w:rPr>
                <w:sz w:val="16"/>
                <w:szCs w:val="20"/>
              </w:rPr>
              <w:t>(Keep cool, do not freeze)</w:t>
            </w:r>
            <w:bookmarkStart w:id="0" w:name="_GoBack"/>
            <w:bookmarkEnd w:id="0"/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100/case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75E7" w:rsidRPr="008079DF" w:rsidRDefault="007275E7" w:rsidP="007275E7">
            <w:pPr>
              <w:rPr>
                <w:sz w:val="20"/>
                <w:szCs w:val="20"/>
              </w:rPr>
            </w:pPr>
            <w:r w:rsidRPr="008079DF">
              <w:rPr>
                <w:sz w:val="20"/>
                <w:szCs w:val="20"/>
              </w:rPr>
              <w:t>SUPVS10LET</w:t>
            </w:r>
          </w:p>
        </w:tc>
      </w:tr>
      <w:tr w:rsidR="007275E7" w:rsidTr="007275E7">
        <w:trPr>
          <w:trHeight w:val="476"/>
        </w:trPr>
        <w:tc>
          <w:tcPr>
            <w:tcW w:w="6413" w:type="dxa"/>
            <w:gridSpan w:val="2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 w:rsidRPr="001D4B1F">
              <w:rPr>
                <w:szCs w:val="20"/>
              </w:rPr>
              <w:t xml:space="preserve">BD Culture Swabs </w:t>
            </w:r>
            <w:r w:rsidRPr="003F1B61">
              <w:rPr>
                <w:sz w:val="16"/>
                <w:szCs w:val="20"/>
              </w:rPr>
              <w:t>(Keep cool, do not freeze)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50/pack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 w:rsidRPr="008E7804">
              <w:rPr>
                <w:sz w:val="20"/>
                <w:szCs w:val="20"/>
              </w:rPr>
              <w:t>SUPL4320116</w:t>
            </w:r>
          </w:p>
        </w:tc>
      </w:tr>
      <w:tr w:rsidR="007275E7" w:rsidTr="009F0BE9">
        <w:trPr>
          <w:trHeight w:val="557"/>
        </w:trPr>
        <w:tc>
          <w:tcPr>
            <w:tcW w:w="6413" w:type="dxa"/>
            <w:gridSpan w:val="2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 w:rsidRPr="001D4B1F">
              <w:rPr>
                <w:szCs w:val="20"/>
              </w:rPr>
              <w:t xml:space="preserve">Water Collection Bottles </w:t>
            </w:r>
            <w:r w:rsidRPr="008E7804">
              <w:rPr>
                <w:sz w:val="20"/>
                <w:szCs w:val="20"/>
              </w:rPr>
              <w:t>(</w:t>
            </w:r>
            <w:proofErr w:type="spellStart"/>
            <w:r w:rsidRPr="008E7804">
              <w:rPr>
                <w:sz w:val="20"/>
                <w:szCs w:val="20"/>
              </w:rPr>
              <w:t>Potability</w:t>
            </w:r>
            <w:proofErr w:type="spellEnd"/>
            <w:r w:rsidRPr="008E7804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 w:rsidRPr="008E7804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SUP0973091</w:t>
            </w:r>
          </w:p>
        </w:tc>
      </w:tr>
      <w:tr w:rsidR="007275E7" w:rsidTr="009F0BE9">
        <w:trPr>
          <w:trHeight w:val="548"/>
        </w:trPr>
        <w:tc>
          <w:tcPr>
            <w:tcW w:w="6413" w:type="dxa"/>
            <w:gridSpan w:val="2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 w:rsidRPr="001D4B1F">
              <w:rPr>
                <w:szCs w:val="20"/>
              </w:rPr>
              <w:t xml:space="preserve">Water Collection Bottles </w:t>
            </w:r>
            <w:r w:rsidRPr="008E7804">
              <w:rPr>
                <w:sz w:val="20"/>
                <w:szCs w:val="20"/>
              </w:rPr>
              <w:t>(Chemistry)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 w:rsidRPr="008E7804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275E7" w:rsidRPr="008E7804" w:rsidRDefault="007275E7" w:rsidP="00727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SUP0973091A</w:t>
            </w:r>
          </w:p>
        </w:tc>
      </w:tr>
      <w:tr w:rsidR="009F0BE9" w:rsidTr="009F0BE9">
        <w:trPr>
          <w:trHeight w:val="332"/>
        </w:trPr>
        <w:tc>
          <w:tcPr>
            <w:tcW w:w="6413" w:type="dxa"/>
            <w:gridSpan w:val="2"/>
          </w:tcPr>
          <w:p w:rsidR="009F0BE9" w:rsidRPr="001D4B1F" w:rsidRDefault="009F0BE9" w:rsidP="009F0BE9">
            <w:pPr>
              <w:rPr>
                <w:szCs w:val="20"/>
              </w:rPr>
            </w:pPr>
            <w:r w:rsidRPr="001D4B1F">
              <w:rPr>
                <w:szCs w:val="20"/>
              </w:rPr>
              <w:t>Water Collection Bottles Colilert</w:t>
            </w:r>
          </w:p>
          <w:p w:rsidR="009F0BE9" w:rsidRPr="001D4B1F" w:rsidRDefault="009F0BE9" w:rsidP="009F0BE9">
            <w:pPr>
              <w:rPr>
                <w:szCs w:val="20"/>
              </w:rPr>
            </w:pP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 w:rsidRPr="008E7804"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 w:rsidRPr="008E7804">
              <w:rPr>
                <w:sz w:val="20"/>
                <w:szCs w:val="20"/>
              </w:rPr>
              <w:t>SUPWV120SBST</w:t>
            </w:r>
          </w:p>
        </w:tc>
      </w:tr>
      <w:tr w:rsidR="009F0BE9" w:rsidTr="009F0BE9">
        <w:trPr>
          <w:trHeight w:val="467"/>
        </w:trPr>
        <w:tc>
          <w:tcPr>
            <w:tcW w:w="6413" w:type="dxa"/>
            <w:gridSpan w:val="2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 w:rsidRPr="001D4B1F">
              <w:rPr>
                <w:szCs w:val="20"/>
              </w:rPr>
              <w:t xml:space="preserve">Air Plates – Aerobic Plate Count </w:t>
            </w:r>
            <w:r w:rsidRPr="003F1B61">
              <w:rPr>
                <w:sz w:val="16"/>
                <w:szCs w:val="20"/>
              </w:rPr>
              <w:t>(Keep cool, do not freeze)</w:t>
            </w: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10/Sleeve</w:t>
            </w: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 w:rsidRPr="008E7804">
              <w:rPr>
                <w:sz w:val="20"/>
                <w:szCs w:val="20"/>
              </w:rPr>
              <w:t>SUPPLATESPC</w:t>
            </w:r>
          </w:p>
        </w:tc>
      </w:tr>
      <w:tr w:rsidR="009F0BE9" w:rsidTr="009F0BE9">
        <w:trPr>
          <w:trHeight w:val="467"/>
        </w:trPr>
        <w:tc>
          <w:tcPr>
            <w:tcW w:w="6413" w:type="dxa"/>
            <w:gridSpan w:val="2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 w:rsidRPr="001D4B1F">
              <w:rPr>
                <w:szCs w:val="20"/>
              </w:rPr>
              <w:t xml:space="preserve">Air Plates – Yeast &amp; Mold Count </w:t>
            </w:r>
            <w:r w:rsidRPr="003F1B61">
              <w:rPr>
                <w:sz w:val="16"/>
                <w:szCs w:val="20"/>
              </w:rPr>
              <w:t>(Keep cool, do not freeze)</w:t>
            </w: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10/Sleeve</w:t>
            </w: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 w:rsidRPr="008E7804">
              <w:rPr>
                <w:sz w:val="20"/>
                <w:szCs w:val="20"/>
              </w:rPr>
              <w:t>SUPPLATESPDA</w:t>
            </w:r>
          </w:p>
        </w:tc>
      </w:tr>
      <w:tr w:rsidR="009F0BE9" w:rsidTr="007275E7">
        <w:trPr>
          <w:trHeight w:val="332"/>
        </w:trPr>
        <w:tc>
          <w:tcPr>
            <w:tcW w:w="3330" w:type="dxa"/>
            <w:vMerge w:val="restart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 w:rsidRPr="001D4B1F">
              <w:rPr>
                <w:szCs w:val="20"/>
              </w:rPr>
              <w:t xml:space="preserve">ATP Swabs </w:t>
            </w:r>
            <w:r w:rsidRPr="00914F21">
              <w:rPr>
                <w:sz w:val="16"/>
                <w:szCs w:val="20"/>
              </w:rPr>
              <w:t>(Keep cool, do not freeze)</w:t>
            </w:r>
          </w:p>
        </w:tc>
        <w:tc>
          <w:tcPr>
            <w:tcW w:w="3083" w:type="dxa"/>
          </w:tcPr>
          <w:p w:rsidR="009F0BE9" w:rsidRPr="001D4B1F" w:rsidRDefault="009F0BE9" w:rsidP="009F0BE9">
            <w:pPr>
              <w:rPr>
                <w:szCs w:val="20"/>
              </w:rPr>
            </w:pPr>
            <w:r w:rsidRPr="001D4B1F">
              <w:rPr>
                <w:szCs w:val="20"/>
              </w:rPr>
              <w:t>Lot#:</w:t>
            </w:r>
          </w:p>
        </w:tc>
        <w:tc>
          <w:tcPr>
            <w:tcW w:w="1080" w:type="dxa"/>
            <w:vMerge w:val="restart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 w:rsidRPr="008E7804">
              <w:rPr>
                <w:sz w:val="20"/>
                <w:szCs w:val="20"/>
              </w:rPr>
              <w:t>100/box</w:t>
            </w:r>
          </w:p>
        </w:tc>
        <w:tc>
          <w:tcPr>
            <w:tcW w:w="1080" w:type="dxa"/>
            <w:vMerge w:val="restart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 w:rsidRPr="008E7804">
              <w:rPr>
                <w:sz w:val="20"/>
                <w:szCs w:val="20"/>
              </w:rPr>
              <w:t>SUPUS2020</w:t>
            </w:r>
          </w:p>
        </w:tc>
      </w:tr>
      <w:tr w:rsidR="009F0BE9" w:rsidTr="007275E7">
        <w:trPr>
          <w:trHeight w:val="350"/>
        </w:trPr>
        <w:tc>
          <w:tcPr>
            <w:tcW w:w="3330" w:type="dxa"/>
            <w:vMerge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9F0BE9" w:rsidRPr="001D4B1F" w:rsidRDefault="009F0BE9" w:rsidP="009F0BE9">
            <w:pPr>
              <w:rPr>
                <w:szCs w:val="20"/>
              </w:rPr>
            </w:pPr>
            <w:r w:rsidRPr="001D4B1F">
              <w:rPr>
                <w:szCs w:val="20"/>
              </w:rPr>
              <w:t>Exp. Date:</w:t>
            </w:r>
          </w:p>
        </w:tc>
        <w:tc>
          <w:tcPr>
            <w:tcW w:w="1080" w:type="dxa"/>
            <w:vMerge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</w:tr>
      <w:tr w:rsidR="009F0BE9" w:rsidTr="009F0BE9">
        <w:trPr>
          <w:trHeight w:val="467"/>
        </w:trPr>
        <w:tc>
          <w:tcPr>
            <w:tcW w:w="6413" w:type="dxa"/>
            <w:gridSpan w:val="2"/>
          </w:tcPr>
          <w:p w:rsidR="009F0BE9" w:rsidRPr="001D4B1F" w:rsidRDefault="009F0BE9" w:rsidP="009F0BE9">
            <w:pPr>
              <w:rPr>
                <w:szCs w:val="20"/>
              </w:rPr>
            </w:pPr>
            <w:r w:rsidRPr="001D4B1F">
              <w:rPr>
                <w:szCs w:val="20"/>
              </w:rPr>
              <w:t>Allergen Environmental Swab Kit</w:t>
            </w: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SUP8432S</w:t>
            </w:r>
          </w:p>
        </w:tc>
      </w:tr>
      <w:tr w:rsidR="009F0BE9" w:rsidTr="009F0BE9">
        <w:trPr>
          <w:trHeight w:val="422"/>
        </w:trPr>
        <w:tc>
          <w:tcPr>
            <w:tcW w:w="6413" w:type="dxa"/>
            <w:gridSpan w:val="2"/>
          </w:tcPr>
          <w:p w:rsidR="009F0BE9" w:rsidRPr="001D4B1F" w:rsidRDefault="009F0BE9" w:rsidP="009F0BE9">
            <w:pPr>
              <w:rPr>
                <w:szCs w:val="20"/>
              </w:rPr>
            </w:pPr>
            <w:r w:rsidRPr="001D4B1F">
              <w:rPr>
                <w:szCs w:val="20"/>
              </w:rPr>
              <w:t>24oz Whirl-</w:t>
            </w:r>
            <w:proofErr w:type="spellStart"/>
            <w:r w:rsidRPr="001D4B1F">
              <w:rPr>
                <w:szCs w:val="20"/>
              </w:rPr>
              <w:t>pak</w:t>
            </w:r>
            <w:proofErr w:type="spellEnd"/>
            <w:r w:rsidRPr="001D4B1F">
              <w:rPr>
                <w:szCs w:val="20"/>
              </w:rPr>
              <w:t xml:space="preserve"> Bags</w:t>
            </w: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</w:t>
            </w: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SUP14955180</w:t>
            </w:r>
          </w:p>
        </w:tc>
      </w:tr>
      <w:tr w:rsidR="009F0BE9" w:rsidTr="009F0BE9">
        <w:trPr>
          <w:trHeight w:val="458"/>
        </w:trPr>
        <w:tc>
          <w:tcPr>
            <w:tcW w:w="6413" w:type="dxa"/>
            <w:gridSpan w:val="2"/>
          </w:tcPr>
          <w:p w:rsidR="009F0BE9" w:rsidRPr="001D4B1F" w:rsidRDefault="009F0BE9" w:rsidP="009F0BE9">
            <w:pPr>
              <w:rPr>
                <w:szCs w:val="20"/>
              </w:rPr>
            </w:pPr>
            <w:r w:rsidRPr="001D4B1F">
              <w:rPr>
                <w:szCs w:val="20"/>
              </w:rPr>
              <w:t xml:space="preserve">Additional Item: </w:t>
            </w: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F0BE9" w:rsidRPr="008E7804" w:rsidRDefault="009F0BE9" w:rsidP="009F0BE9">
            <w:pPr>
              <w:rPr>
                <w:sz w:val="20"/>
                <w:szCs w:val="20"/>
              </w:rPr>
            </w:pPr>
          </w:p>
        </w:tc>
      </w:tr>
    </w:tbl>
    <w:p w:rsidR="00D61784" w:rsidRPr="008E7804" w:rsidRDefault="0076669F" w:rsidP="007275E7">
      <w:pPr>
        <w:pStyle w:val="Caption"/>
        <w:keepNext/>
        <w:spacing w:after="100" w:afterAutospacing="1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4233663</wp:posOffset>
            </wp:positionH>
            <wp:positionV relativeFrom="paragraph">
              <wp:posOffset>0</wp:posOffset>
            </wp:positionV>
            <wp:extent cx="2082472" cy="1158375"/>
            <wp:effectExtent l="0" t="0" r="0" b="3810"/>
            <wp:wrapThrough wrapText="bothSides">
              <wp:wrapPolygon edited="0">
                <wp:start x="0" y="0"/>
                <wp:lineTo x="0" y="21316"/>
                <wp:lineTo x="21343" y="21316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 Company Logo_0628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72" cy="115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3EE">
        <w:br w:type="textWrapping" w:clear="all"/>
      </w:r>
      <w:r w:rsidR="008E7804">
        <w:rPr>
          <w:sz w:val="16"/>
          <w:szCs w:val="16"/>
        </w:rPr>
        <w:t>Please allow 5 business days for delivery.</w:t>
      </w:r>
    </w:p>
    <w:p w:rsidR="007D426E" w:rsidRDefault="007D426E" w:rsidP="007D426E">
      <w:pPr>
        <w:pStyle w:val="Caption"/>
        <w:keepNext/>
      </w:pPr>
    </w:p>
    <w:tbl>
      <w:tblPr>
        <w:tblStyle w:val="TableGrid"/>
        <w:tblpPr w:leftFromText="180" w:rightFromText="180" w:vertAnchor="text" w:tblpX="-5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1237"/>
        <w:gridCol w:w="1773"/>
      </w:tblGrid>
      <w:tr w:rsidR="000F33EE" w:rsidRPr="005E40A0" w:rsidTr="007275E7">
        <w:trPr>
          <w:trHeight w:val="303"/>
        </w:trPr>
        <w:tc>
          <w:tcPr>
            <w:tcW w:w="2335" w:type="dxa"/>
            <w:shd w:val="clear" w:color="auto" w:fill="BDD6EE" w:themeFill="accent1" w:themeFillTint="66"/>
          </w:tcPr>
          <w:p w:rsidR="000F33EE" w:rsidRPr="001D4B1F" w:rsidRDefault="000F33EE" w:rsidP="007275E7">
            <w:pPr>
              <w:rPr>
                <w:b/>
                <w:szCs w:val="18"/>
              </w:rPr>
            </w:pPr>
            <w:r w:rsidRPr="001D4B1F">
              <w:rPr>
                <w:b/>
                <w:szCs w:val="18"/>
              </w:rPr>
              <w:t>ADDITIONAL CHARGES</w:t>
            </w:r>
          </w:p>
        </w:tc>
        <w:tc>
          <w:tcPr>
            <w:tcW w:w="1237" w:type="dxa"/>
            <w:shd w:val="clear" w:color="auto" w:fill="BDD6EE" w:themeFill="accent1" w:themeFillTint="66"/>
          </w:tcPr>
          <w:p w:rsidR="000F33EE" w:rsidRPr="001D4B1F" w:rsidRDefault="000F33EE" w:rsidP="007275E7">
            <w:pPr>
              <w:rPr>
                <w:b/>
                <w:szCs w:val="18"/>
              </w:rPr>
            </w:pPr>
            <w:r w:rsidRPr="001D4B1F">
              <w:rPr>
                <w:b/>
                <w:szCs w:val="18"/>
              </w:rPr>
              <w:t>PRICE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0F33EE" w:rsidRPr="001D4B1F" w:rsidRDefault="000F33EE" w:rsidP="007275E7">
            <w:pPr>
              <w:rPr>
                <w:b/>
                <w:szCs w:val="18"/>
              </w:rPr>
            </w:pPr>
            <w:r w:rsidRPr="001D4B1F">
              <w:rPr>
                <w:b/>
                <w:szCs w:val="18"/>
              </w:rPr>
              <w:t>CODE</w:t>
            </w:r>
          </w:p>
        </w:tc>
      </w:tr>
      <w:tr w:rsidR="000F33EE" w:rsidRPr="005E40A0" w:rsidTr="007275E7">
        <w:trPr>
          <w:trHeight w:val="303"/>
        </w:trPr>
        <w:tc>
          <w:tcPr>
            <w:tcW w:w="2335" w:type="dxa"/>
          </w:tcPr>
          <w:p w:rsidR="000F33EE" w:rsidRPr="001D4B1F" w:rsidRDefault="000F33EE" w:rsidP="007275E7">
            <w:pPr>
              <w:rPr>
                <w:szCs w:val="18"/>
              </w:rPr>
            </w:pPr>
            <w:r w:rsidRPr="001D4B1F">
              <w:rPr>
                <w:szCs w:val="18"/>
              </w:rPr>
              <w:t>Shipping</w:t>
            </w:r>
          </w:p>
        </w:tc>
        <w:tc>
          <w:tcPr>
            <w:tcW w:w="1237" w:type="dxa"/>
          </w:tcPr>
          <w:p w:rsidR="000F33EE" w:rsidRPr="001D4B1F" w:rsidRDefault="000F33EE" w:rsidP="007275E7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F33EE" w:rsidRPr="001D4B1F" w:rsidRDefault="000F33EE" w:rsidP="007275E7">
            <w:pPr>
              <w:rPr>
                <w:szCs w:val="18"/>
              </w:rPr>
            </w:pPr>
            <w:r w:rsidRPr="001D4B1F">
              <w:rPr>
                <w:szCs w:val="18"/>
              </w:rPr>
              <w:t>SHIPPING</w:t>
            </w:r>
          </w:p>
        </w:tc>
      </w:tr>
      <w:tr w:rsidR="005E40A0" w:rsidRPr="005E40A0" w:rsidTr="007275E7">
        <w:trPr>
          <w:trHeight w:val="303"/>
        </w:trPr>
        <w:tc>
          <w:tcPr>
            <w:tcW w:w="2335" w:type="dxa"/>
          </w:tcPr>
          <w:p w:rsidR="005E40A0" w:rsidRPr="001D4B1F" w:rsidRDefault="005E40A0" w:rsidP="007275E7">
            <w:pPr>
              <w:rPr>
                <w:szCs w:val="18"/>
              </w:rPr>
            </w:pPr>
            <w:r w:rsidRPr="001D4B1F">
              <w:rPr>
                <w:szCs w:val="18"/>
              </w:rPr>
              <w:t>Delivery</w:t>
            </w:r>
          </w:p>
        </w:tc>
        <w:tc>
          <w:tcPr>
            <w:tcW w:w="1237" w:type="dxa"/>
          </w:tcPr>
          <w:p w:rsidR="005E40A0" w:rsidRPr="001D4B1F" w:rsidRDefault="005E40A0" w:rsidP="007275E7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5E40A0" w:rsidRPr="001D4B1F" w:rsidRDefault="005E40A0" w:rsidP="007275E7">
            <w:pPr>
              <w:rPr>
                <w:szCs w:val="18"/>
              </w:rPr>
            </w:pPr>
            <w:r w:rsidRPr="001D4B1F">
              <w:rPr>
                <w:szCs w:val="18"/>
              </w:rPr>
              <w:t>DROPOFF</w:t>
            </w:r>
          </w:p>
        </w:tc>
      </w:tr>
      <w:tr w:rsidR="000F33EE" w:rsidRPr="005E40A0" w:rsidTr="007275E7">
        <w:trPr>
          <w:trHeight w:val="303"/>
        </w:trPr>
        <w:tc>
          <w:tcPr>
            <w:tcW w:w="2335" w:type="dxa"/>
          </w:tcPr>
          <w:p w:rsidR="000F33EE" w:rsidRPr="001D4B1F" w:rsidRDefault="000F33EE" w:rsidP="007275E7">
            <w:pPr>
              <w:rPr>
                <w:szCs w:val="18"/>
              </w:rPr>
            </w:pPr>
            <w:r w:rsidRPr="001D4B1F">
              <w:rPr>
                <w:szCs w:val="18"/>
              </w:rPr>
              <w:t>Total Tax</w:t>
            </w:r>
          </w:p>
        </w:tc>
        <w:tc>
          <w:tcPr>
            <w:tcW w:w="1237" w:type="dxa"/>
          </w:tcPr>
          <w:p w:rsidR="000F33EE" w:rsidRPr="001D4B1F" w:rsidRDefault="000F33EE" w:rsidP="007275E7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0F33EE" w:rsidRPr="001D4B1F" w:rsidRDefault="005E40A0" w:rsidP="007275E7">
            <w:pPr>
              <w:rPr>
                <w:szCs w:val="18"/>
              </w:rPr>
            </w:pPr>
            <w:r w:rsidRPr="001D4B1F">
              <w:rPr>
                <w:szCs w:val="18"/>
              </w:rPr>
              <w:t>SUPTAX</w:t>
            </w:r>
            <w:r w:rsidR="00A4003D">
              <w:rPr>
                <w:szCs w:val="18"/>
              </w:rPr>
              <w:t>/</w:t>
            </w:r>
            <w:r w:rsidRPr="001D4B1F">
              <w:rPr>
                <w:szCs w:val="18"/>
              </w:rPr>
              <w:t>IL</w:t>
            </w:r>
            <w:r w:rsidR="00A4003D">
              <w:rPr>
                <w:szCs w:val="18"/>
              </w:rPr>
              <w:t>/IN/WI</w:t>
            </w:r>
          </w:p>
        </w:tc>
      </w:tr>
    </w:tbl>
    <w:p w:rsidR="000F33EE" w:rsidRPr="001C0F6E" w:rsidRDefault="001C0F6E" w:rsidP="001C0F6E">
      <w:pPr>
        <w:pStyle w:val="NoSpacing"/>
        <w:rPr>
          <w:sz w:val="32"/>
          <w:szCs w:val="18"/>
        </w:rPr>
      </w:pPr>
      <w:r w:rsidRPr="001C0F6E">
        <w:rPr>
          <w:sz w:val="28"/>
          <w:szCs w:val="16"/>
        </w:rPr>
        <w:t>Please contact your local Client Service team with questions.</w:t>
      </w:r>
    </w:p>
    <w:p w:rsidR="005E40A0" w:rsidRDefault="005E40A0" w:rsidP="000F33EE">
      <w:pPr>
        <w:pStyle w:val="NoSpacing"/>
        <w:rPr>
          <w:sz w:val="18"/>
          <w:szCs w:val="18"/>
        </w:rPr>
      </w:pPr>
    </w:p>
    <w:p w:rsidR="005E40A0" w:rsidRPr="0019611F" w:rsidRDefault="005E40A0" w:rsidP="00A4003D">
      <w:pPr>
        <w:pStyle w:val="NoSpacing"/>
        <w:rPr>
          <w:sz w:val="16"/>
          <w:szCs w:val="16"/>
        </w:rPr>
      </w:pPr>
    </w:p>
    <w:sectPr w:rsidR="005E40A0" w:rsidRPr="001961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20A" w:rsidRDefault="0009220A" w:rsidP="00D61784">
      <w:pPr>
        <w:spacing w:after="0" w:line="240" w:lineRule="auto"/>
      </w:pPr>
      <w:r>
        <w:separator/>
      </w:r>
    </w:p>
  </w:endnote>
  <w:endnote w:type="continuationSeparator" w:id="0">
    <w:p w:rsidR="0009220A" w:rsidRDefault="0009220A" w:rsidP="00D6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8824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669F" w:rsidRDefault="0076669F" w:rsidP="0076669F">
            <w:pPr>
              <w:pStyle w:val="Foo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A86360"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A86360"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 w:rsidR="00A220F3">
              <w:rPr>
                <w:bCs/>
                <w:sz w:val="24"/>
                <w:szCs w:val="24"/>
              </w:rPr>
              <w:tab/>
            </w:r>
            <w:r w:rsidR="00A220F3">
              <w:rPr>
                <w:bCs/>
                <w:sz w:val="24"/>
                <w:szCs w:val="24"/>
              </w:rPr>
              <w:tab/>
              <w:t>Revised 07/03</w:t>
            </w:r>
            <w:r w:rsidR="00A4003D">
              <w:rPr>
                <w:bCs/>
                <w:sz w:val="24"/>
                <w:szCs w:val="24"/>
              </w:rPr>
              <w:t>/2018</w:t>
            </w:r>
          </w:p>
        </w:sdtContent>
      </w:sdt>
    </w:sdtContent>
  </w:sdt>
  <w:p w:rsidR="005D39B7" w:rsidRPr="005D39B7" w:rsidRDefault="005D39B7" w:rsidP="005D39B7">
    <w:pPr>
      <w:pStyle w:val="Footer"/>
      <w:jc w:val="right"/>
      <w:rPr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20A" w:rsidRDefault="0009220A" w:rsidP="00D61784">
      <w:pPr>
        <w:spacing w:after="0" w:line="240" w:lineRule="auto"/>
      </w:pPr>
      <w:r>
        <w:separator/>
      </w:r>
    </w:p>
  </w:footnote>
  <w:footnote w:type="continuationSeparator" w:id="0">
    <w:p w:rsidR="0009220A" w:rsidRDefault="0009220A" w:rsidP="00D6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84" w:rsidRDefault="00D6178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-744220</wp:posOffset>
              </wp:positionH>
              <wp:positionV relativeFrom="page">
                <wp:posOffset>204470</wp:posOffset>
              </wp:positionV>
              <wp:extent cx="7458075" cy="52006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5200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61784" w:rsidRPr="0033762C" w:rsidRDefault="00D6178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33762C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 xml:space="preserve">northland laboratories   </w:t>
                              </w:r>
                              <w:r w:rsidR="0033762C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 xml:space="preserve">        </w:t>
                              </w:r>
                              <w:r w:rsidRPr="0033762C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 xml:space="preserve">                                                  Supply order request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58.6pt;margin-top:16.1pt;width:587.25pt;height:40.9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61784" w:rsidRPr="0033762C" w:rsidRDefault="00D6178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33762C">
                          <w:rPr>
                            <w:caps/>
                            <w:color w:val="FFFFFF" w:themeColor="background1"/>
                            <w:sz w:val="32"/>
                          </w:rPr>
                          <w:t xml:space="preserve">northland laboratories   </w:t>
                        </w:r>
                        <w:r w:rsidR="0033762C">
                          <w:rPr>
                            <w:caps/>
                            <w:color w:val="FFFFFF" w:themeColor="background1"/>
                            <w:sz w:val="32"/>
                          </w:rPr>
                          <w:t xml:space="preserve">        </w:t>
                        </w:r>
                        <w:r w:rsidRPr="0033762C">
                          <w:rPr>
                            <w:caps/>
                            <w:color w:val="FFFFFF" w:themeColor="background1"/>
                            <w:sz w:val="32"/>
                          </w:rPr>
                          <w:t xml:space="preserve">                                                  Supply order request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84"/>
    <w:rsid w:val="00030A05"/>
    <w:rsid w:val="00082983"/>
    <w:rsid w:val="0009220A"/>
    <w:rsid w:val="000E7CF3"/>
    <w:rsid w:val="000F33EE"/>
    <w:rsid w:val="00116C5A"/>
    <w:rsid w:val="00176795"/>
    <w:rsid w:val="0019611F"/>
    <w:rsid w:val="001C0F6E"/>
    <w:rsid w:val="001D4B1F"/>
    <w:rsid w:val="002644EA"/>
    <w:rsid w:val="0030188B"/>
    <w:rsid w:val="0033762C"/>
    <w:rsid w:val="00355940"/>
    <w:rsid w:val="00371E42"/>
    <w:rsid w:val="003F1B61"/>
    <w:rsid w:val="004A7410"/>
    <w:rsid w:val="004D2BEE"/>
    <w:rsid w:val="004D2D1C"/>
    <w:rsid w:val="00564DB6"/>
    <w:rsid w:val="00592FB2"/>
    <w:rsid w:val="005C3495"/>
    <w:rsid w:val="005D39B7"/>
    <w:rsid w:val="005E40A0"/>
    <w:rsid w:val="00626CA0"/>
    <w:rsid w:val="006941FA"/>
    <w:rsid w:val="006E6261"/>
    <w:rsid w:val="00714AF5"/>
    <w:rsid w:val="007275E7"/>
    <w:rsid w:val="0076669F"/>
    <w:rsid w:val="007D426E"/>
    <w:rsid w:val="008079DF"/>
    <w:rsid w:val="00834369"/>
    <w:rsid w:val="0083626F"/>
    <w:rsid w:val="008E7804"/>
    <w:rsid w:val="00914F21"/>
    <w:rsid w:val="00973EC8"/>
    <w:rsid w:val="009F0BE9"/>
    <w:rsid w:val="00A220F3"/>
    <w:rsid w:val="00A4003D"/>
    <w:rsid w:val="00A8597A"/>
    <w:rsid w:val="00A86360"/>
    <w:rsid w:val="00AA2B9C"/>
    <w:rsid w:val="00AA7776"/>
    <w:rsid w:val="00B22019"/>
    <w:rsid w:val="00BB0B7C"/>
    <w:rsid w:val="00CA70FB"/>
    <w:rsid w:val="00D61784"/>
    <w:rsid w:val="00DB15FE"/>
    <w:rsid w:val="00E00F76"/>
    <w:rsid w:val="00E26E7B"/>
    <w:rsid w:val="00E65F56"/>
    <w:rsid w:val="00E748F3"/>
    <w:rsid w:val="00EA59C7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AA8411"/>
  <w15:docId w15:val="{C71C30FF-52F9-4134-A326-1D4F4080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84"/>
  </w:style>
  <w:style w:type="paragraph" w:styleId="Footer">
    <w:name w:val="footer"/>
    <w:basedOn w:val="Normal"/>
    <w:link w:val="FooterChar"/>
    <w:uiPriority w:val="99"/>
    <w:unhideWhenUsed/>
    <w:rsid w:val="00D6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84"/>
  </w:style>
  <w:style w:type="table" w:styleId="TableGrid">
    <w:name w:val="Table Grid"/>
    <w:basedOn w:val="TableNormal"/>
    <w:uiPriority w:val="39"/>
    <w:rsid w:val="00D6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617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0F33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70D8-CC7A-4D82-8134-DAEF6976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northland laboratories                                                             Supply order request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northland laboratories                                                             Supply order request</dc:title>
  <dc:creator>Kayla Simon</dc:creator>
  <cp:lastModifiedBy>Amber Devine</cp:lastModifiedBy>
  <cp:revision>5</cp:revision>
  <cp:lastPrinted>2016-08-15T21:55:00Z</cp:lastPrinted>
  <dcterms:created xsi:type="dcterms:W3CDTF">2018-07-03T14:24:00Z</dcterms:created>
  <dcterms:modified xsi:type="dcterms:W3CDTF">2018-07-03T20:19:00Z</dcterms:modified>
</cp:coreProperties>
</file>